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1AC70" w14:textId="77777777" w:rsidR="00CB4366" w:rsidRPr="00283481" w:rsidRDefault="00283481" w:rsidP="00283481">
      <w:pPr>
        <w:jc w:val="center"/>
        <w:rPr>
          <w:b/>
          <w:sz w:val="28"/>
          <w:lang w:val="en-US"/>
        </w:rPr>
      </w:pPr>
      <w:r w:rsidRPr="00283481">
        <w:rPr>
          <w:b/>
          <w:sz w:val="28"/>
          <w:lang w:val="en-US"/>
        </w:rPr>
        <w:t xml:space="preserve">Over </w:t>
      </w:r>
      <w:proofErr w:type="gramStart"/>
      <w:r w:rsidRPr="00283481">
        <w:rPr>
          <w:b/>
          <w:sz w:val="28"/>
          <w:lang w:val="en-US"/>
        </w:rPr>
        <w:t>The</w:t>
      </w:r>
      <w:proofErr w:type="gramEnd"/>
      <w:r w:rsidRPr="00283481">
        <w:rPr>
          <w:b/>
          <w:sz w:val="28"/>
          <w:lang w:val="en-US"/>
        </w:rPr>
        <w:t xml:space="preserve"> Rainbow</w:t>
      </w:r>
    </w:p>
    <w:p w14:paraId="0D87B720" w14:textId="77777777" w:rsidR="006A07C7" w:rsidRDefault="006A07C7">
      <w:pPr>
        <w:rPr>
          <w:lang w:val="en-US"/>
        </w:rPr>
      </w:pPr>
    </w:p>
    <w:p w14:paraId="641D870C" w14:textId="77777777" w:rsidR="006A07C7" w:rsidRDefault="006A07C7">
      <w:pPr>
        <w:rPr>
          <w:lang w:val="en-US"/>
        </w:rPr>
      </w:pPr>
    </w:p>
    <w:p w14:paraId="3E71715A" w14:textId="77777777" w:rsidR="006A07C7" w:rsidRDefault="006A07C7">
      <w:pPr>
        <w:rPr>
          <w:lang w:val="en-US"/>
        </w:rPr>
      </w:pPr>
    </w:p>
    <w:p w14:paraId="4F80F47E" w14:textId="5BD2BB8A" w:rsidR="00587A19" w:rsidRDefault="00283481">
      <w:pPr>
        <w:rPr>
          <w:lang w:val="en-US"/>
        </w:rPr>
      </w:pPr>
      <w:r>
        <w:rPr>
          <w:lang w:val="en-US"/>
        </w:rPr>
        <w:t>1 bar intro (4 counts)</w:t>
      </w:r>
    </w:p>
    <w:p w14:paraId="21305B45" w14:textId="77777777" w:rsidR="00587A19" w:rsidRDefault="00587A19">
      <w:pPr>
        <w:rPr>
          <w:lang w:val="en-US"/>
        </w:rPr>
      </w:pPr>
    </w:p>
    <w:p w14:paraId="084D56B4" w14:textId="7F69A085" w:rsidR="00587A19" w:rsidRDefault="006A07C7">
      <w:pPr>
        <w:rPr>
          <w:lang w:val="en-US"/>
        </w:rPr>
      </w:pPr>
      <w:r w:rsidRPr="006A07C7">
        <w:rPr>
          <w:lang w:val="en-US"/>
        </w:rPr>
        <w:drawing>
          <wp:inline distT="0" distB="0" distL="0" distR="0" wp14:anchorId="203E76E1" wp14:editId="78877392">
            <wp:extent cx="6858000" cy="4845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68FCD" w14:textId="6DB610AB" w:rsidR="006A07C7" w:rsidRDefault="006A07C7">
      <w:pPr>
        <w:rPr>
          <w:lang w:val="en-US"/>
        </w:rPr>
      </w:pPr>
      <w:r>
        <w:rPr>
          <w:lang w:val="en-US"/>
        </w:rPr>
        <w:tab/>
        <w:t xml:space="preserve">            </w:t>
      </w:r>
      <w:r w:rsidRPr="006A07C7">
        <w:rPr>
          <w:sz w:val="22"/>
          <w:lang w:val="en-US"/>
        </w:rPr>
        <w:t xml:space="preserve">Some – where          </w:t>
      </w:r>
      <w:r>
        <w:rPr>
          <w:sz w:val="22"/>
          <w:lang w:val="en-US"/>
        </w:rPr>
        <w:t xml:space="preserve">     </w:t>
      </w:r>
      <w:r w:rsidRPr="006A07C7">
        <w:rPr>
          <w:sz w:val="22"/>
          <w:lang w:val="en-US"/>
        </w:rPr>
        <w:t xml:space="preserve"> o   -   </w:t>
      </w:r>
      <w:proofErr w:type="spellStart"/>
      <w:r w:rsidRPr="006A07C7">
        <w:rPr>
          <w:sz w:val="22"/>
          <w:lang w:val="en-US"/>
        </w:rPr>
        <w:t>ver</w:t>
      </w:r>
      <w:proofErr w:type="spellEnd"/>
      <w:r w:rsidRPr="006A07C7">
        <w:rPr>
          <w:sz w:val="22"/>
          <w:lang w:val="en-US"/>
        </w:rPr>
        <w:t xml:space="preserve">  </w:t>
      </w:r>
      <w:r>
        <w:rPr>
          <w:sz w:val="22"/>
          <w:lang w:val="en-US"/>
        </w:rPr>
        <w:t xml:space="preserve"> </w:t>
      </w:r>
      <w:proofErr w:type="gramStart"/>
      <w:r w:rsidRPr="006A07C7">
        <w:rPr>
          <w:sz w:val="22"/>
          <w:lang w:val="en-US"/>
        </w:rPr>
        <w:t xml:space="preserve">the </w:t>
      </w:r>
      <w:r>
        <w:rPr>
          <w:sz w:val="22"/>
          <w:lang w:val="en-US"/>
        </w:rPr>
        <w:t xml:space="preserve"> </w:t>
      </w:r>
      <w:r w:rsidRPr="006A07C7">
        <w:rPr>
          <w:sz w:val="22"/>
          <w:lang w:val="en-US"/>
        </w:rPr>
        <w:t>rain</w:t>
      </w:r>
      <w:proofErr w:type="gramEnd"/>
      <w:r w:rsidRPr="006A07C7">
        <w:rPr>
          <w:sz w:val="22"/>
          <w:lang w:val="en-US"/>
        </w:rPr>
        <w:t xml:space="preserve">  - bow      </w:t>
      </w:r>
      <w:r>
        <w:rPr>
          <w:sz w:val="22"/>
          <w:lang w:val="en-US"/>
        </w:rPr>
        <w:t xml:space="preserve">    </w:t>
      </w:r>
      <w:r w:rsidRPr="006A07C7">
        <w:rPr>
          <w:sz w:val="22"/>
          <w:lang w:val="en-US"/>
        </w:rPr>
        <w:t>Way</w:t>
      </w:r>
      <w:r>
        <w:rPr>
          <w:sz w:val="22"/>
          <w:lang w:val="en-US"/>
        </w:rPr>
        <w:t xml:space="preserve">              up                  high,</w:t>
      </w:r>
    </w:p>
    <w:p w14:paraId="6405A33E" w14:textId="3188BC51" w:rsidR="006A07C7" w:rsidRDefault="006A07C7">
      <w:pPr>
        <w:rPr>
          <w:lang w:val="en-US"/>
        </w:rPr>
      </w:pPr>
      <w:r w:rsidRPr="006A07C7">
        <w:rPr>
          <w:lang w:val="en-US"/>
        </w:rPr>
        <w:drawing>
          <wp:inline distT="0" distB="0" distL="0" distR="0" wp14:anchorId="65AD3F39" wp14:editId="0D96BFC5">
            <wp:extent cx="6858000" cy="16294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651E" w14:textId="006D8606" w:rsidR="006A07C7" w:rsidRDefault="006A07C7" w:rsidP="006A07C7">
      <w:pPr>
        <w:tabs>
          <w:tab w:val="left" w:pos="6058"/>
        </w:tabs>
        <w:rPr>
          <w:lang w:val="en-US"/>
        </w:rPr>
      </w:pPr>
      <w:r>
        <w:rPr>
          <w:lang w:val="en-US"/>
        </w:rPr>
        <w:tab/>
      </w:r>
    </w:p>
    <w:p w14:paraId="1A03DF2E" w14:textId="7CAA5AE4" w:rsidR="00283481" w:rsidRDefault="00283481">
      <w:pPr>
        <w:rPr>
          <w:lang w:val="en-US"/>
        </w:rPr>
      </w:pPr>
    </w:p>
    <w:p w14:paraId="1F8A2F88" w14:textId="5B4C246A" w:rsidR="006A07C7" w:rsidRDefault="006A07C7">
      <w:pPr>
        <w:rPr>
          <w:lang w:val="en-US"/>
        </w:rPr>
      </w:pPr>
      <w:r w:rsidRPr="006A07C7">
        <w:rPr>
          <w:lang w:val="en-US"/>
        </w:rPr>
        <w:drawing>
          <wp:inline distT="0" distB="0" distL="0" distR="0" wp14:anchorId="131DDE23" wp14:editId="0DBCE221">
            <wp:extent cx="6858000" cy="524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2288A" w14:textId="0901C88F" w:rsidR="006A07C7" w:rsidRDefault="006A07C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6A07C7">
        <w:rPr>
          <w:sz w:val="22"/>
          <w:lang w:val="en-US"/>
        </w:rPr>
        <w:t xml:space="preserve">There’s      </w:t>
      </w:r>
      <w:r>
        <w:rPr>
          <w:sz w:val="22"/>
          <w:lang w:val="en-US"/>
        </w:rPr>
        <w:t xml:space="preserve">   </w:t>
      </w:r>
      <w:r w:rsidRPr="006A07C7">
        <w:rPr>
          <w:sz w:val="22"/>
          <w:lang w:val="en-US"/>
        </w:rPr>
        <w:t xml:space="preserve">a </w:t>
      </w:r>
      <w:r w:rsidRPr="006A07C7">
        <w:rPr>
          <w:sz w:val="22"/>
          <w:lang w:val="en-US"/>
        </w:rPr>
        <w:tab/>
      </w:r>
      <w:r w:rsidRPr="006A07C7">
        <w:rPr>
          <w:sz w:val="22"/>
          <w:lang w:val="en-US"/>
        </w:rPr>
        <w:tab/>
        <w:t xml:space="preserve"> land</w:t>
      </w:r>
      <w:r w:rsidRPr="006A07C7">
        <w:rPr>
          <w:sz w:val="22"/>
          <w:lang w:val="en-US"/>
        </w:rPr>
        <w:tab/>
        <w:t xml:space="preserve">  </w:t>
      </w:r>
      <w:r>
        <w:rPr>
          <w:sz w:val="22"/>
          <w:lang w:val="en-US"/>
        </w:rPr>
        <w:t xml:space="preserve">  </w:t>
      </w:r>
      <w:r w:rsidRPr="006A07C7">
        <w:rPr>
          <w:sz w:val="22"/>
          <w:lang w:val="en-US"/>
        </w:rPr>
        <w:t xml:space="preserve">that   </w:t>
      </w:r>
      <w:r>
        <w:rPr>
          <w:sz w:val="22"/>
          <w:lang w:val="en-US"/>
        </w:rPr>
        <w:t xml:space="preserve">  </w:t>
      </w:r>
      <w:r w:rsidRPr="006A07C7">
        <w:rPr>
          <w:sz w:val="22"/>
          <w:lang w:val="en-US"/>
        </w:rPr>
        <w:t xml:space="preserve">I      heard      of             </w:t>
      </w:r>
      <w:r>
        <w:rPr>
          <w:sz w:val="22"/>
          <w:lang w:val="en-US"/>
        </w:rPr>
        <w:t xml:space="preserve">    </w:t>
      </w:r>
      <w:r w:rsidRPr="006A07C7">
        <w:rPr>
          <w:sz w:val="22"/>
          <w:lang w:val="en-US"/>
        </w:rPr>
        <w:t xml:space="preserve">once        </w:t>
      </w:r>
      <w:r>
        <w:rPr>
          <w:sz w:val="22"/>
          <w:lang w:val="en-US"/>
        </w:rPr>
        <w:t xml:space="preserve">  </w:t>
      </w:r>
      <w:r w:rsidRPr="006A07C7">
        <w:rPr>
          <w:sz w:val="22"/>
          <w:lang w:val="en-US"/>
        </w:rPr>
        <w:t xml:space="preserve">in    </w:t>
      </w:r>
      <w:r>
        <w:rPr>
          <w:sz w:val="22"/>
          <w:lang w:val="en-US"/>
        </w:rPr>
        <w:t xml:space="preserve"> </w:t>
      </w:r>
      <w:r w:rsidRPr="006A07C7">
        <w:rPr>
          <w:sz w:val="22"/>
          <w:lang w:val="en-US"/>
        </w:rPr>
        <w:t xml:space="preserve"> a   </w:t>
      </w:r>
      <w:bookmarkStart w:id="0" w:name="_GoBack"/>
      <w:bookmarkEnd w:id="0"/>
      <w:r w:rsidRPr="006A07C7">
        <w:rPr>
          <w:sz w:val="22"/>
          <w:lang w:val="en-US"/>
        </w:rPr>
        <w:t xml:space="preserve">   lull   -     a</w:t>
      </w:r>
    </w:p>
    <w:p w14:paraId="67781D8F" w14:textId="17B7974B" w:rsidR="006A07C7" w:rsidRDefault="006A07C7">
      <w:pPr>
        <w:rPr>
          <w:lang w:val="en-US"/>
        </w:rPr>
      </w:pPr>
      <w:r w:rsidRPr="006A07C7">
        <w:rPr>
          <w:lang w:val="en-US"/>
        </w:rPr>
        <w:drawing>
          <wp:inline distT="0" distB="0" distL="0" distR="0" wp14:anchorId="7933E438" wp14:editId="7BEE9348">
            <wp:extent cx="6858000" cy="14655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A0045" w14:textId="04BB4E2E" w:rsidR="006A07C7" w:rsidRDefault="006A07C7">
      <w:pPr>
        <w:rPr>
          <w:lang w:val="en-US"/>
        </w:rPr>
      </w:pPr>
    </w:p>
    <w:p w14:paraId="2195AC7F" w14:textId="77777777" w:rsidR="00283481" w:rsidRDefault="00283481">
      <w:pPr>
        <w:rPr>
          <w:lang w:val="en-US"/>
        </w:rPr>
      </w:pPr>
    </w:p>
    <w:p w14:paraId="0607543D" w14:textId="77777777" w:rsidR="00283481" w:rsidRDefault="00283481">
      <w:pPr>
        <w:rPr>
          <w:lang w:val="en-US"/>
        </w:rPr>
      </w:pPr>
      <w:r w:rsidRPr="00283481">
        <w:rPr>
          <w:noProof/>
          <w:lang w:val="en-US"/>
        </w:rPr>
        <w:lastRenderedPageBreak/>
        <w:drawing>
          <wp:inline distT="0" distB="0" distL="0" distR="0" wp14:anchorId="4606357E" wp14:editId="773F0AEC">
            <wp:extent cx="6858000" cy="880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7624E" w14:textId="77777777" w:rsidR="00283481" w:rsidRDefault="00283481">
      <w:pPr>
        <w:rPr>
          <w:lang w:val="en-US"/>
        </w:rPr>
      </w:pPr>
    </w:p>
    <w:p w14:paraId="01C32261" w14:textId="77777777" w:rsidR="00283481" w:rsidRPr="00283481" w:rsidRDefault="00283481">
      <w:pPr>
        <w:rPr>
          <w:lang w:val="en-US"/>
        </w:rPr>
      </w:pPr>
      <w:r w:rsidRPr="00283481">
        <w:rPr>
          <w:noProof/>
          <w:lang w:val="en-US"/>
        </w:rPr>
        <w:lastRenderedPageBreak/>
        <w:drawing>
          <wp:inline distT="0" distB="0" distL="0" distR="0" wp14:anchorId="4892EC01" wp14:editId="4774CE56">
            <wp:extent cx="6858000" cy="88493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3481" w:rsidRPr="00283481" w:rsidSect="0028348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81"/>
    <w:rsid w:val="00030473"/>
    <w:rsid w:val="00283481"/>
    <w:rsid w:val="00587A19"/>
    <w:rsid w:val="006A07C7"/>
    <w:rsid w:val="007B1ACC"/>
    <w:rsid w:val="00AA6BBE"/>
    <w:rsid w:val="00CB4366"/>
    <w:rsid w:val="00F0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ACF3E"/>
  <w15:chartTrackingRefBased/>
  <w15:docId w15:val="{446FA027-B8A3-7049-889A-94DE046B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Mahoney</dc:creator>
  <cp:keywords/>
  <dc:description/>
  <cp:lastModifiedBy>Karin Mahoney</cp:lastModifiedBy>
  <cp:revision>2</cp:revision>
  <dcterms:created xsi:type="dcterms:W3CDTF">2020-06-29T21:12:00Z</dcterms:created>
  <dcterms:modified xsi:type="dcterms:W3CDTF">2020-07-03T17:03:00Z</dcterms:modified>
</cp:coreProperties>
</file>